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BA" w:rsidRPr="00811F59" w:rsidRDefault="00811F59" w:rsidP="00DF1BCC">
      <w:pPr>
        <w:jc w:val="both"/>
        <w:rPr>
          <w:rFonts w:ascii="Calibri" w:hAnsi="Calibri" w:cs="Calibri"/>
          <w:b/>
          <w:sz w:val="24"/>
        </w:rPr>
      </w:pPr>
      <w:r w:rsidRPr="00811F59">
        <w:rPr>
          <w:rFonts w:ascii="Calibri" w:hAnsi="Calibri" w:cs="Calibri"/>
          <w:b/>
          <w:sz w:val="24"/>
        </w:rPr>
        <w:t>GMINO, SKONSULTUJ SWOJE PLANY Z MIESZKAŃCAMI!</w:t>
      </w:r>
    </w:p>
    <w:p w:rsidR="00811F59" w:rsidRPr="00811F59" w:rsidRDefault="00811F59" w:rsidP="00DF1BCC">
      <w:pPr>
        <w:jc w:val="both"/>
        <w:rPr>
          <w:rFonts w:ascii="Calibri" w:hAnsi="Calibri" w:cs="Calibri"/>
          <w:sz w:val="24"/>
        </w:rPr>
      </w:pPr>
      <w:bookmarkStart w:id="0" w:name="_GoBack"/>
      <w:bookmarkEnd w:id="0"/>
    </w:p>
    <w:p w:rsidR="00DF1BCC" w:rsidRPr="004757DB" w:rsidRDefault="00DF1BCC" w:rsidP="00DF1BCC">
      <w:pPr>
        <w:jc w:val="both"/>
        <w:rPr>
          <w:rFonts w:ascii="Calibri" w:hAnsi="Calibri" w:cs="Calibri"/>
          <w:b/>
        </w:rPr>
      </w:pPr>
      <w:r w:rsidRPr="004757DB">
        <w:rPr>
          <w:rFonts w:ascii="Calibri" w:hAnsi="Calibri" w:cs="Calibri"/>
          <w:b/>
        </w:rPr>
        <w:t>CZYM SĄ KONSULTACJE SPOŁECZNE?</w:t>
      </w:r>
    </w:p>
    <w:p w:rsidR="00445FBF" w:rsidRPr="004757DB" w:rsidRDefault="00445FBF" w:rsidP="00093615">
      <w:pPr>
        <w:jc w:val="both"/>
        <w:rPr>
          <w:rFonts w:ascii="Calibri" w:hAnsi="Calibri" w:cs="Calibri"/>
        </w:rPr>
      </w:pPr>
      <w:r w:rsidRPr="004757DB">
        <w:rPr>
          <w:rFonts w:ascii="Calibri" w:hAnsi="Calibri" w:cs="Calibri"/>
        </w:rPr>
        <w:t xml:space="preserve">Konsultacje społeczne zakładają obustronną komunikację i nawiązanie relacji pomiędzy </w:t>
      </w:r>
      <w:r w:rsidR="00384BC9" w:rsidRPr="004757DB">
        <w:rPr>
          <w:rFonts w:ascii="Calibri" w:hAnsi="Calibri" w:cs="Calibri"/>
        </w:rPr>
        <w:t xml:space="preserve">władzą </w:t>
      </w:r>
      <w:r w:rsidR="00DF1BCC" w:rsidRPr="004757DB">
        <w:rPr>
          <w:rFonts w:ascii="Calibri" w:hAnsi="Calibri" w:cs="Calibri"/>
        </w:rPr>
        <w:br/>
      </w:r>
      <w:r w:rsidR="00384BC9" w:rsidRPr="004757DB">
        <w:rPr>
          <w:rFonts w:ascii="Calibri" w:hAnsi="Calibri" w:cs="Calibri"/>
        </w:rPr>
        <w:t xml:space="preserve">a </w:t>
      </w:r>
      <w:r w:rsidRPr="004757DB">
        <w:rPr>
          <w:rFonts w:ascii="Calibri" w:hAnsi="Calibri" w:cs="Calibri"/>
        </w:rPr>
        <w:t xml:space="preserve">mieszkańcami. Konsultacje są jedną z form partycypacji obywatelskiej, czyli włączania obywateli </w:t>
      </w:r>
      <w:r w:rsidR="00DF1BCC" w:rsidRPr="004757DB">
        <w:rPr>
          <w:rFonts w:ascii="Calibri" w:hAnsi="Calibri" w:cs="Calibri"/>
        </w:rPr>
        <w:br/>
      </w:r>
      <w:r w:rsidRPr="004757DB">
        <w:rPr>
          <w:rFonts w:ascii="Calibri" w:hAnsi="Calibri" w:cs="Calibri"/>
        </w:rPr>
        <w:t xml:space="preserve">w podejmowanie decyzji dotyczących życia publicznego. </w:t>
      </w:r>
      <w:r w:rsidR="00384BC9" w:rsidRPr="004757DB">
        <w:rPr>
          <w:rFonts w:ascii="Calibri" w:hAnsi="Calibri" w:cs="Calibri"/>
        </w:rPr>
        <w:t>S</w:t>
      </w:r>
      <w:r w:rsidRPr="004757DB">
        <w:rPr>
          <w:rStyle w:val="Pogrubienie"/>
          <w:rFonts w:ascii="Calibri" w:hAnsi="Calibri" w:cs="Calibri"/>
          <w:b w:val="0"/>
        </w:rPr>
        <w:t xml:space="preserve">ytuują się </w:t>
      </w:r>
      <w:r w:rsidR="00384BC9" w:rsidRPr="004757DB">
        <w:rPr>
          <w:rStyle w:val="Pogrubienie"/>
          <w:rFonts w:ascii="Calibri" w:hAnsi="Calibri" w:cs="Calibri"/>
          <w:b w:val="0"/>
        </w:rPr>
        <w:t xml:space="preserve">one </w:t>
      </w:r>
      <w:r w:rsidRPr="004757DB">
        <w:rPr>
          <w:rStyle w:val="Pogrubienie"/>
          <w:rFonts w:ascii="Calibri" w:hAnsi="Calibri" w:cs="Calibri"/>
          <w:b w:val="0"/>
        </w:rPr>
        <w:t xml:space="preserve">mniej więcej pośrodku tzw. drabiny partycypacji: nie dają mieszkańcom bezpośredniego wpływu na decyzje, ale są też </w:t>
      </w:r>
      <w:r w:rsidR="00705BBA">
        <w:rPr>
          <w:rStyle w:val="Pogrubienie"/>
          <w:rFonts w:ascii="Calibri" w:hAnsi="Calibri" w:cs="Calibri"/>
          <w:b w:val="0"/>
        </w:rPr>
        <w:t>czyś więc</w:t>
      </w:r>
      <w:r w:rsidRPr="004757DB">
        <w:rPr>
          <w:rStyle w:val="Pogrubienie"/>
          <w:rFonts w:ascii="Calibri" w:hAnsi="Calibri" w:cs="Calibri"/>
          <w:b w:val="0"/>
        </w:rPr>
        <w:t>ej niż tylko informowaniem obywateli o planowanych działaniach</w:t>
      </w:r>
      <w:r w:rsidRPr="004757DB">
        <w:rPr>
          <w:rFonts w:ascii="Calibri" w:hAnsi="Calibri" w:cs="Calibri"/>
          <w:b/>
        </w:rPr>
        <w:t>.</w:t>
      </w:r>
    </w:p>
    <w:p w:rsidR="00445FBF" w:rsidRPr="004757DB" w:rsidRDefault="00445FBF" w:rsidP="00093615">
      <w:pPr>
        <w:jc w:val="both"/>
        <w:rPr>
          <w:rFonts w:ascii="Calibri" w:hAnsi="Calibri" w:cs="Calibri"/>
        </w:rPr>
      </w:pPr>
      <w:r w:rsidRPr="004757DB">
        <w:rPr>
          <w:rFonts w:ascii="Calibri" w:hAnsi="Calibri" w:cs="Calibri"/>
        </w:rPr>
        <w:t>Najczęściej z mieszkańcami konsultuje się kwestie dotyczące planów zagospodarowania przestrzennego i nowych inwestycji. Może chodzić o modernizację ulicy czy zagospodarowanie skweru, albo dyskusję o ofercie domów kultury lub planach dotyczących kierunków przyszłego rozwoju miasta. Można rozmawiać o dokumentach strategicznych miasta bądź państwa.</w:t>
      </w:r>
    </w:p>
    <w:p w:rsidR="004757DB" w:rsidRPr="004757DB" w:rsidRDefault="004757DB" w:rsidP="00093615">
      <w:pPr>
        <w:jc w:val="both"/>
        <w:rPr>
          <w:rFonts w:ascii="Calibri" w:hAnsi="Calibri" w:cs="Calibri"/>
          <w:b/>
        </w:rPr>
      </w:pPr>
      <w:r w:rsidRPr="004757DB">
        <w:rPr>
          <w:rFonts w:ascii="Calibri" w:hAnsi="Calibri" w:cs="Calibri"/>
          <w:b/>
        </w:rPr>
        <w:t>CO DAJĄ KONSULTACJE SPOŁECZNE?</w:t>
      </w:r>
    </w:p>
    <w:p w:rsidR="00DF1BCC" w:rsidRPr="004757DB" w:rsidRDefault="00834167" w:rsidP="00093615">
      <w:pPr>
        <w:jc w:val="both"/>
        <w:rPr>
          <w:rFonts w:ascii="Calibri" w:hAnsi="Calibri" w:cs="Calibri"/>
        </w:rPr>
      </w:pPr>
      <w:r w:rsidRPr="004757DB">
        <w:rPr>
          <w:rFonts w:ascii="Calibri" w:hAnsi="Calibri" w:cs="Calibri"/>
        </w:rPr>
        <w:t>Dobrze przeprowadzone konsultacje dają możliwość budowania trwałych, dobrych relacji między władzami samorządowymi a obywatelami, włączają mieszkańców w proces podejmowania ważnych decyzji, ponadto pozwalają realizować takie działania, które będą wspierane przez lokalną społeczność.</w:t>
      </w:r>
    </w:p>
    <w:p w:rsidR="00445FBF" w:rsidRDefault="00445FBF" w:rsidP="00093615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4757DB">
        <w:rPr>
          <w:rFonts w:ascii="Calibri" w:hAnsi="Calibri" w:cs="Calibri"/>
          <w:sz w:val="22"/>
          <w:szCs w:val="22"/>
        </w:rPr>
        <w:t>Konsultacje to nie tylko możliwość wypowiedzenia się na piśmie albo rozmowy z ekspertem, przybierają one także formę spotkań dyskusyjnych lub warsztatów</w:t>
      </w:r>
      <w:r w:rsidR="004757DB" w:rsidRPr="004757DB">
        <w:rPr>
          <w:rFonts w:ascii="Calibri" w:hAnsi="Calibri" w:cs="Calibri"/>
          <w:sz w:val="22"/>
          <w:szCs w:val="22"/>
        </w:rPr>
        <w:t xml:space="preserve"> czy chatów on-line</w:t>
      </w:r>
      <w:r w:rsidRPr="004757DB">
        <w:rPr>
          <w:rFonts w:ascii="Calibri" w:hAnsi="Calibri" w:cs="Calibri"/>
          <w:sz w:val="22"/>
          <w:szCs w:val="22"/>
        </w:rPr>
        <w:t>, w trakcie których można nie tylko wyrazić swoją opinię, ale także poznać potrzeby innych, zadawać pytania urzędnikom i ekspertom. </w:t>
      </w:r>
      <w:r w:rsidRPr="004757DB">
        <w:rPr>
          <w:rStyle w:val="Pogrubienie"/>
          <w:rFonts w:ascii="Calibri" w:hAnsi="Calibri" w:cs="Calibri"/>
          <w:sz w:val="22"/>
          <w:szCs w:val="22"/>
        </w:rPr>
        <w:t>Podczas konsultacji ważna jest wymiana zdań i możliwość usłyszenia propozycji innych osób.</w:t>
      </w:r>
      <w:r w:rsidRPr="004757DB">
        <w:rPr>
          <w:rFonts w:ascii="Calibri" w:hAnsi="Calibri" w:cs="Calibri"/>
          <w:sz w:val="22"/>
          <w:szCs w:val="22"/>
        </w:rPr>
        <w:t xml:space="preserve"> </w:t>
      </w:r>
    </w:p>
    <w:p w:rsidR="004757DB" w:rsidRPr="00445FBF" w:rsidRDefault="004757DB" w:rsidP="00093615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4757DB">
        <w:rPr>
          <w:rFonts w:ascii="Calibri" w:hAnsi="Calibri" w:cs="Calibri"/>
          <w:b/>
          <w:sz w:val="22"/>
          <w:szCs w:val="22"/>
        </w:rPr>
        <w:t xml:space="preserve">SKĄD WZIĄĆ </w:t>
      </w:r>
      <w:r w:rsidR="00705BBA">
        <w:rPr>
          <w:rFonts w:ascii="Calibri" w:hAnsi="Calibri" w:cs="Calibri"/>
          <w:b/>
          <w:sz w:val="22"/>
          <w:szCs w:val="22"/>
        </w:rPr>
        <w:t>ŚRODKI NA PRZEPROWADZENIE KONSU</w:t>
      </w:r>
      <w:r w:rsidRPr="004757DB">
        <w:rPr>
          <w:rFonts w:ascii="Calibri" w:hAnsi="Calibri" w:cs="Calibri"/>
          <w:b/>
          <w:sz w:val="22"/>
          <w:szCs w:val="22"/>
        </w:rPr>
        <w:t>L</w:t>
      </w:r>
      <w:r w:rsidR="00705BBA">
        <w:rPr>
          <w:rFonts w:ascii="Calibri" w:hAnsi="Calibri" w:cs="Calibri"/>
          <w:b/>
          <w:sz w:val="22"/>
          <w:szCs w:val="22"/>
        </w:rPr>
        <w:t>T</w:t>
      </w:r>
      <w:r w:rsidRPr="004757DB">
        <w:rPr>
          <w:rFonts w:ascii="Calibri" w:hAnsi="Calibri" w:cs="Calibri"/>
          <w:b/>
          <w:sz w:val="22"/>
          <w:szCs w:val="22"/>
        </w:rPr>
        <w:t>ACJI?</w:t>
      </w:r>
    </w:p>
    <w:p w:rsidR="004757DB" w:rsidRPr="004757DB" w:rsidRDefault="004757DB" w:rsidP="00093615">
      <w:pPr>
        <w:jc w:val="both"/>
        <w:rPr>
          <w:rFonts w:ascii="Calibri" w:hAnsi="Calibri" w:cs="Calibri"/>
        </w:rPr>
      </w:pPr>
      <w:r w:rsidRPr="004757DB">
        <w:rPr>
          <w:rFonts w:ascii="Calibri" w:hAnsi="Calibri" w:cs="Calibri"/>
        </w:rPr>
        <w:t>Na przeprowadzenie pogłębionych konsultacji w zakresie planowania przestrzennego gmina może otrzymać środki od Fundacji Promocji Gmin Polskich.</w:t>
      </w:r>
    </w:p>
    <w:p w:rsidR="004757DB" w:rsidRDefault="004757DB" w:rsidP="00093615">
      <w:pPr>
        <w:jc w:val="both"/>
        <w:rPr>
          <w:rFonts w:ascii="Calibri" w:hAnsi="Calibri" w:cs="Calibri"/>
        </w:rPr>
      </w:pPr>
      <w:r w:rsidRPr="004757DB">
        <w:rPr>
          <w:rFonts w:ascii="Calibri" w:hAnsi="Calibri" w:cs="Calibri"/>
        </w:rPr>
        <w:t>Fundacja jest Operatorem konkursu grantowego projektu „</w:t>
      </w:r>
      <w:r w:rsidRPr="004757DB">
        <w:rPr>
          <w:rFonts w:ascii="Calibri" w:hAnsi="Calibri" w:cs="Calibri"/>
          <w:b/>
        </w:rPr>
        <w:t>LIDERZY KONSULTACJI SPOŁECZNYCH</w:t>
      </w:r>
      <w:r w:rsidRPr="004757DB">
        <w:rPr>
          <w:rFonts w:ascii="Calibri" w:hAnsi="Calibri" w:cs="Calibri"/>
        </w:rPr>
        <w:t>”</w:t>
      </w:r>
      <w:r w:rsidR="00B742EF">
        <w:rPr>
          <w:rFonts w:ascii="Calibri" w:hAnsi="Calibri" w:cs="Calibri"/>
        </w:rPr>
        <w:t xml:space="preserve"> (POWR.02.</w:t>
      </w:r>
      <w:r w:rsidR="00705BBA">
        <w:rPr>
          <w:rFonts w:ascii="Calibri" w:hAnsi="Calibri" w:cs="Calibri"/>
        </w:rPr>
        <w:t>19.00-IZ.00-00-003/18)</w:t>
      </w:r>
      <w:r w:rsidRPr="004757DB">
        <w:rPr>
          <w:rFonts w:ascii="Calibri" w:hAnsi="Calibri" w:cs="Calibri"/>
        </w:rPr>
        <w:t xml:space="preserve"> , w ramach którego gminy z całej Polski mogą otrzymać grant w wysokości </w:t>
      </w:r>
      <w:r w:rsidRPr="004757DB">
        <w:rPr>
          <w:rFonts w:ascii="Calibri" w:hAnsi="Calibri" w:cs="Calibri"/>
          <w:b/>
        </w:rPr>
        <w:t>do 50 tys. zł.</w:t>
      </w:r>
      <w:r w:rsidRPr="004757DB">
        <w:rPr>
          <w:rFonts w:ascii="Calibri" w:hAnsi="Calibri" w:cs="Calibri"/>
        </w:rPr>
        <w:t xml:space="preserve">  Dodatkowo w ramach projektu pracownicy urzędu będą mieli możliwosć podniesienia swoich kompetencji i poszerzenia wiedzy w zakresie planowania przestrzennego jak i przeprowadzenia konsultacji społecznych poprzez udział w szkoleniach.</w:t>
      </w:r>
    </w:p>
    <w:p w:rsidR="00393EF3" w:rsidRDefault="004757DB" w:rsidP="0009361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projekcie nie jest wymagany wkład własny (100% dofin</w:t>
      </w:r>
      <w:r w:rsidR="00393EF3">
        <w:rPr>
          <w:rFonts w:ascii="Calibri" w:hAnsi="Calibri" w:cs="Calibri"/>
        </w:rPr>
        <w:t xml:space="preserve">ansowania) a działania w projekcie można zaplanować aż do </w:t>
      </w:r>
      <w:r w:rsidR="00393EF3" w:rsidRPr="00262EAB">
        <w:rPr>
          <w:rFonts w:ascii="Calibri" w:hAnsi="Calibri" w:cs="Calibri"/>
          <w:b/>
        </w:rPr>
        <w:t>30.06.2021r.</w:t>
      </w:r>
      <w:r w:rsidR="00393EF3">
        <w:rPr>
          <w:rFonts w:ascii="Calibri" w:hAnsi="Calibri" w:cs="Calibri"/>
        </w:rPr>
        <w:t xml:space="preserve"> </w:t>
      </w:r>
    </w:p>
    <w:p w:rsidR="00393EF3" w:rsidRDefault="00705BBA" w:rsidP="0009361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Dek</w:t>
      </w:r>
      <w:r w:rsidR="00393EF3">
        <w:rPr>
          <w:rFonts w:ascii="Calibri" w:hAnsi="Calibri" w:cs="Calibri"/>
        </w:rPr>
        <w:t>l</w:t>
      </w:r>
      <w:r>
        <w:rPr>
          <w:rFonts w:ascii="Calibri" w:hAnsi="Calibri" w:cs="Calibri"/>
        </w:rPr>
        <w:t>a</w:t>
      </w:r>
      <w:r w:rsidR="00393EF3">
        <w:rPr>
          <w:rFonts w:ascii="Calibri" w:hAnsi="Calibri" w:cs="Calibri"/>
        </w:rPr>
        <w:t xml:space="preserve">racje udziału przyjmowane są do </w:t>
      </w:r>
      <w:r w:rsidR="00393EF3" w:rsidRPr="00262EAB">
        <w:rPr>
          <w:rFonts w:ascii="Calibri" w:hAnsi="Calibri" w:cs="Calibri"/>
          <w:b/>
        </w:rPr>
        <w:t>10 lipca 2019r.</w:t>
      </w:r>
    </w:p>
    <w:p w:rsidR="00445FBF" w:rsidRDefault="00393EF3" w:rsidP="0009361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informac</w:t>
      </w:r>
      <w:r w:rsidR="00705BBA">
        <w:rPr>
          <w:rFonts w:ascii="Calibri" w:hAnsi="Calibri" w:cs="Calibri"/>
        </w:rPr>
        <w:t>je i dokumentacja znajdują się na</w:t>
      </w:r>
      <w:r>
        <w:rPr>
          <w:rFonts w:ascii="Calibri" w:hAnsi="Calibri" w:cs="Calibri"/>
        </w:rPr>
        <w:t xml:space="preserve"> stro</w:t>
      </w:r>
      <w:r w:rsidR="00B742EF">
        <w:rPr>
          <w:rFonts w:ascii="Calibri" w:hAnsi="Calibri" w:cs="Calibri"/>
        </w:rPr>
        <w:t xml:space="preserve">nie </w:t>
      </w:r>
      <w:hyperlink r:id="rId8" w:history="1">
        <w:r w:rsidR="00705BBA">
          <w:rPr>
            <w:rStyle w:val="Hipercze"/>
          </w:rPr>
          <w:t>https://fpgp.eu/projekty-ue-konsultacje-spoleczne-2-19/index.html</w:t>
        </w:r>
      </w:hyperlink>
      <w:r w:rsidR="00705BBA" w:rsidRPr="00705BBA">
        <w:rPr>
          <w:rStyle w:val="Hipercze"/>
          <w:color w:val="auto"/>
          <w:u w:val="none"/>
        </w:rPr>
        <w:t xml:space="preserve"> lub </w:t>
      </w:r>
      <w:hyperlink r:id="rId9" w:history="1">
        <w:r w:rsidR="00B742EF" w:rsidRPr="005651FA">
          <w:rPr>
            <w:rStyle w:val="Hipercze"/>
            <w:rFonts w:ascii="Calibri" w:hAnsi="Calibri" w:cs="Calibri"/>
          </w:rPr>
          <w:t>www.fpgp.eu</w:t>
        </w:r>
      </w:hyperlink>
      <w:r w:rsidR="00705BBA">
        <w:rPr>
          <w:rFonts w:ascii="Calibri" w:hAnsi="Calibri" w:cs="Calibri"/>
        </w:rPr>
        <w:t xml:space="preserve"> zakładka Projekty UE: Konsultacje społeczne 2.19.</w:t>
      </w:r>
    </w:p>
    <w:p w:rsidR="00393EF3" w:rsidRPr="00811F59" w:rsidRDefault="00705BBA" w:rsidP="00811F59">
      <w:pPr>
        <w:jc w:val="both"/>
      </w:pPr>
      <w:r>
        <w:t xml:space="preserve">W razie pytań prosimy o kontakt z biurem Projektu: tel. (22)  697 52 99, lub emailem: </w:t>
      </w:r>
      <w:hyperlink r:id="rId10" w:history="1">
        <w:r>
          <w:rPr>
            <w:rStyle w:val="Hipercze"/>
          </w:rPr>
          <w:t>fundacja@fpgp.eu</w:t>
        </w:r>
      </w:hyperlink>
    </w:p>
    <w:sectPr w:rsidR="00393EF3" w:rsidRPr="00811F59" w:rsidSect="00C476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C0" w:rsidRDefault="003925C0" w:rsidP="00705BBA">
      <w:pPr>
        <w:spacing w:after="0" w:line="240" w:lineRule="auto"/>
      </w:pPr>
      <w:r>
        <w:separator/>
      </w:r>
    </w:p>
  </w:endnote>
  <w:endnote w:type="continuationSeparator" w:id="0">
    <w:p w:rsidR="003925C0" w:rsidRDefault="003925C0" w:rsidP="0070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C0" w:rsidRDefault="003925C0" w:rsidP="00705BBA">
      <w:pPr>
        <w:spacing w:after="0" w:line="240" w:lineRule="auto"/>
      </w:pPr>
      <w:r>
        <w:separator/>
      </w:r>
    </w:p>
  </w:footnote>
  <w:footnote w:type="continuationSeparator" w:id="0">
    <w:p w:rsidR="003925C0" w:rsidRDefault="003925C0" w:rsidP="0070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BA" w:rsidRDefault="00705BBA">
    <w:pPr>
      <w:pStyle w:val="Nagwek"/>
    </w:pPr>
    <w:r>
      <w:rPr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D6"/>
    <w:multiLevelType w:val="multilevel"/>
    <w:tmpl w:val="B094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5FBF"/>
    <w:rsid w:val="00093615"/>
    <w:rsid w:val="00217D06"/>
    <w:rsid w:val="00262EAB"/>
    <w:rsid w:val="00384BC9"/>
    <w:rsid w:val="003925C0"/>
    <w:rsid w:val="00393EF3"/>
    <w:rsid w:val="00445FBF"/>
    <w:rsid w:val="004757DB"/>
    <w:rsid w:val="00705BBA"/>
    <w:rsid w:val="00811F59"/>
    <w:rsid w:val="00834167"/>
    <w:rsid w:val="00955C3E"/>
    <w:rsid w:val="00B742EF"/>
    <w:rsid w:val="00C476AD"/>
    <w:rsid w:val="00DF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6AD"/>
    <w:rPr>
      <w:noProof/>
    </w:rPr>
  </w:style>
  <w:style w:type="paragraph" w:styleId="Nagwek4">
    <w:name w:val="heading 4"/>
    <w:basedOn w:val="Normalny"/>
    <w:link w:val="Nagwek4Znak"/>
    <w:uiPriority w:val="9"/>
    <w:qFormat/>
    <w:rsid w:val="00445F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5FBF"/>
    <w:rPr>
      <w:b/>
      <w:bCs/>
    </w:rPr>
  </w:style>
  <w:style w:type="paragraph" w:styleId="NormalnyWeb">
    <w:name w:val="Normal (Web)"/>
    <w:basedOn w:val="Normalny"/>
    <w:uiPriority w:val="99"/>
    <w:unhideWhenUsed/>
    <w:rsid w:val="0044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45F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42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BBA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0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BBA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BB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4">
    <w:name w:val="heading 4"/>
    <w:basedOn w:val="Normalny"/>
    <w:link w:val="Nagwek4Znak"/>
    <w:uiPriority w:val="9"/>
    <w:qFormat/>
    <w:rsid w:val="00445F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5FBF"/>
    <w:rPr>
      <w:b/>
      <w:bCs/>
    </w:rPr>
  </w:style>
  <w:style w:type="paragraph" w:styleId="NormalnyWeb">
    <w:name w:val="Normal (Web)"/>
    <w:basedOn w:val="Normalny"/>
    <w:uiPriority w:val="99"/>
    <w:unhideWhenUsed/>
    <w:rsid w:val="0044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45F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42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BBA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0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BBA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BB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gp.eu/projekty-ue-konsultacje-spoleczne-2-19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ndacja@fpgp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gp.e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531B-A023-487D-BD5A-0AF62936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LGD</cp:lastModifiedBy>
  <cp:revision>2</cp:revision>
  <dcterms:created xsi:type="dcterms:W3CDTF">2019-06-26T06:22:00Z</dcterms:created>
  <dcterms:modified xsi:type="dcterms:W3CDTF">2019-06-26T06:22:00Z</dcterms:modified>
</cp:coreProperties>
</file>